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0F40" w:rsidRDefault="00743708" w:rsidP="00711FCA">
      <w:pPr>
        <w:pStyle w:val="NoSpacing"/>
        <w:jc w:val="center"/>
        <w:rPr>
          <w:rFonts w:cs="Times New Roman"/>
          <w:b/>
          <w:sz w:val="28"/>
          <w:szCs w:val="28"/>
        </w:rPr>
      </w:pPr>
      <w:r>
        <w:rPr>
          <w:noProof/>
        </w:rPr>
        <w:drawing>
          <wp:inline distT="0" distB="0" distL="0" distR="0" wp14:anchorId="1BDBBC63" wp14:editId="57D6DA16">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A20F40" w:rsidRDefault="00A20F40" w:rsidP="00711FCA">
      <w:pPr>
        <w:pStyle w:val="NoSpacing"/>
        <w:jc w:val="center"/>
        <w:rPr>
          <w:rFonts w:cs="Times New Roman"/>
          <w:b/>
          <w:sz w:val="28"/>
          <w:szCs w:val="28"/>
        </w:rPr>
      </w:pPr>
    </w:p>
    <w:p w:rsidR="00A20F40" w:rsidRDefault="00A20F40" w:rsidP="00711FCA">
      <w:pPr>
        <w:pStyle w:val="NoSpacing"/>
        <w:jc w:val="center"/>
        <w:rPr>
          <w:rFonts w:cs="Times New Roman"/>
          <w:b/>
          <w:sz w:val="28"/>
          <w:szCs w:val="28"/>
        </w:rPr>
      </w:pPr>
    </w:p>
    <w:p w:rsidR="004D09F2" w:rsidRPr="00A62DA8" w:rsidRDefault="004D09F2" w:rsidP="00711FCA">
      <w:pPr>
        <w:pStyle w:val="NoSpacing"/>
        <w:jc w:val="center"/>
        <w:rPr>
          <w:rFonts w:cs="Times New Roman"/>
          <w:b/>
          <w:sz w:val="28"/>
          <w:szCs w:val="28"/>
        </w:rPr>
      </w:pPr>
      <w:r w:rsidRPr="00A62DA8">
        <w:rPr>
          <w:rFonts w:cs="Times New Roman"/>
          <w:b/>
          <w:sz w:val="28"/>
          <w:szCs w:val="28"/>
        </w:rPr>
        <w:t>BID</w:t>
      </w:r>
      <w:r w:rsidR="002A7E84" w:rsidRPr="00A62DA8">
        <w:rPr>
          <w:rFonts w:cs="Times New Roman"/>
          <w:b/>
          <w:sz w:val="28"/>
          <w:szCs w:val="28"/>
        </w:rPr>
        <w:t xml:space="preserve"> SPECIFICATION SHEET FOR FB1</w:t>
      </w:r>
      <w:r w:rsidR="00D43D7F">
        <w:rPr>
          <w:rFonts w:cs="Times New Roman"/>
          <w:b/>
          <w:sz w:val="28"/>
          <w:szCs w:val="28"/>
        </w:rPr>
        <w:t>6</w:t>
      </w:r>
      <w:r w:rsidR="002A7E84" w:rsidRPr="00A62DA8">
        <w:rPr>
          <w:rFonts w:cs="Times New Roman"/>
          <w:b/>
          <w:sz w:val="28"/>
          <w:szCs w:val="28"/>
        </w:rPr>
        <w:t>-</w:t>
      </w:r>
      <w:r w:rsidR="00D43D7F">
        <w:rPr>
          <w:rFonts w:cs="Times New Roman"/>
          <w:b/>
          <w:sz w:val="28"/>
          <w:szCs w:val="28"/>
        </w:rPr>
        <w:t>0</w:t>
      </w:r>
      <w:r w:rsidR="000D58A1">
        <w:rPr>
          <w:rFonts w:cs="Times New Roman"/>
          <w:b/>
          <w:sz w:val="28"/>
          <w:szCs w:val="28"/>
        </w:rPr>
        <w:t>2</w:t>
      </w:r>
      <w:r w:rsidR="006D0074">
        <w:rPr>
          <w:rFonts w:cs="Times New Roman"/>
          <w:b/>
          <w:sz w:val="28"/>
          <w:szCs w:val="28"/>
        </w:rPr>
        <w:t>5</w:t>
      </w:r>
    </w:p>
    <w:p w:rsidR="00450E4E" w:rsidRPr="00B05BC3" w:rsidRDefault="000D58A1" w:rsidP="00711FCA">
      <w:pPr>
        <w:pStyle w:val="NoSpacing"/>
        <w:jc w:val="center"/>
        <w:rPr>
          <w:rFonts w:cs="Times New Roman"/>
          <w:sz w:val="24"/>
          <w:szCs w:val="24"/>
        </w:rPr>
      </w:pPr>
      <w:r>
        <w:rPr>
          <w:rFonts w:cs="Times New Roman"/>
          <w:sz w:val="24"/>
          <w:szCs w:val="24"/>
        </w:rPr>
        <w:t>INSTALLATION OF DAIKIN VRV HEAT RECOVERY SYSTEM</w:t>
      </w:r>
    </w:p>
    <w:p w:rsidR="00711FCA" w:rsidRPr="00B05BC3" w:rsidRDefault="00711FCA" w:rsidP="00711FCA">
      <w:pPr>
        <w:pStyle w:val="NoSpacing"/>
        <w:jc w:val="center"/>
        <w:rPr>
          <w:rFonts w:cs="Times New Roman"/>
          <w:sz w:val="24"/>
          <w:szCs w:val="24"/>
        </w:rPr>
      </w:pPr>
    </w:p>
    <w:p w:rsidR="00A20F40" w:rsidRDefault="00F97FF0" w:rsidP="00F97FF0">
      <w:pPr>
        <w:pStyle w:val="NoSpacing"/>
        <w:rPr>
          <w:rFonts w:cs="Times New Roman"/>
          <w:b/>
        </w:rPr>
      </w:pPr>
      <w:r w:rsidRPr="00F97FF0">
        <w:rPr>
          <w:rFonts w:cs="Times New Roman"/>
          <w:b/>
        </w:rPr>
        <w:t>Scope:</w:t>
      </w:r>
    </w:p>
    <w:p w:rsidR="00F97FF0" w:rsidRDefault="00A20F40" w:rsidP="00F97FF0">
      <w:pPr>
        <w:pStyle w:val="NoSpacing"/>
        <w:rPr>
          <w:rFonts w:cs="Times New Roman"/>
        </w:rPr>
      </w:pPr>
      <w:r w:rsidRPr="00F97FF0">
        <w:rPr>
          <w:rFonts w:cs="Times New Roman"/>
        </w:rPr>
        <w:t>Installation of Daikin VRV Heat Recovery System to serve Wilson Hall’s rooms: 105, 123, 180, 181, 183, 184, 185, 186, 188, 189, 190, 191, 193, 193A, 194, 194A.</w:t>
      </w:r>
      <w:r>
        <w:rPr>
          <w:rFonts w:cs="Times New Roman"/>
        </w:rPr>
        <w:t xml:space="preserve"> </w:t>
      </w:r>
      <w:r w:rsidR="00F97FF0" w:rsidRPr="00F97FF0">
        <w:rPr>
          <w:rFonts w:cs="Times New Roman"/>
        </w:rPr>
        <w:t>Contact Gregory George at the Physical Plant Department 816-271-4417 to view project site</w:t>
      </w:r>
      <w:r>
        <w:rPr>
          <w:rFonts w:cs="Times New Roman"/>
        </w:rPr>
        <w:t>,</w:t>
      </w:r>
      <w:r w:rsidRPr="00A20F40">
        <w:rPr>
          <w:rFonts w:cs="Times New Roman"/>
        </w:rPr>
        <w:t xml:space="preserve"> </w:t>
      </w:r>
      <w:r>
        <w:rPr>
          <w:rFonts w:cs="Times New Roman"/>
        </w:rPr>
        <w:t>obtain e</w:t>
      </w:r>
      <w:r w:rsidRPr="00F97FF0">
        <w:rPr>
          <w:rFonts w:cs="Times New Roman"/>
        </w:rPr>
        <w:t>ngineered drawings</w:t>
      </w:r>
      <w:r>
        <w:rPr>
          <w:rFonts w:cs="Times New Roman"/>
        </w:rPr>
        <w:t xml:space="preserve"> and</w:t>
      </w:r>
      <w:r w:rsidRPr="00F97FF0">
        <w:rPr>
          <w:rFonts w:cs="Times New Roman"/>
        </w:rPr>
        <w:t xml:space="preserve"> specifics of installation</w:t>
      </w:r>
      <w:r w:rsidR="00F97FF0" w:rsidRPr="00F97FF0">
        <w:rPr>
          <w:rFonts w:cs="Times New Roman"/>
        </w:rPr>
        <w:t xml:space="preserve">.  Direct all other questions to Purchasing Manager, Kelly Sloan (816) 271-4465, </w:t>
      </w:r>
      <w:hyperlink r:id="rId6" w:history="1">
        <w:r w:rsidRPr="009064C3">
          <w:rPr>
            <w:rStyle w:val="Hyperlink"/>
            <w:rFonts w:cs="Times New Roman"/>
          </w:rPr>
          <w:t>purchase@missouriwestern.edu</w:t>
        </w:r>
      </w:hyperlink>
    </w:p>
    <w:p w:rsidR="00F97FF0" w:rsidRDefault="00F97FF0" w:rsidP="00F97FF0">
      <w:pPr>
        <w:pStyle w:val="NoSpacing"/>
        <w:rPr>
          <w:rFonts w:cs="Times New Roman"/>
          <w:b/>
        </w:rPr>
      </w:pPr>
    </w:p>
    <w:p w:rsidR="00A20F40" w:rsidRDefault="00A20F40" w:rsidP="00F97FF0">
      <w:pPr>
        <w:pStyle w:val="NoSpacing"/>
        <w:rPr>
          <w:rFonts w:cs="Times New Roman"/>
          <w:b/>
        </w:rPr>
      </w:pPr>
    </w:p>
    <w:p w:rsidR="00F97FF0" w:rsidRDefault="00F97FF0" w:rsidP="00F97FF0">
      <w:pPr>
        <w:pStyle w:val="NoSpacing"/>
        <w:rPr>
          <w:rFonts w:cs="Times New Roman"/>
          <w:b/>
        </w:rPr>
      </w:pPr>
      <w:r>
        <w:rPr>
          <w:rFonts w:cs="Times New Roman"/>
          <w:b/>
        </w:rPr>
        <w:t>Timeline of Project:</w:t>
      </w:r>
    </w:p>
    <w:p w:rsidR="00F97FF0" w:rsidRPr="006D0074" w:rsidRDefault="00F97FF0" w:rsidP="00A20F40">
      <w:pPr>
        <w:pStyle w:val="NoSpacing"/>
        <w:numPr>
          <w:ilvl w:val="0"/>
          <w:numId w:val="6"/>
        </w:numPr>
        <w:rPr>
          <w:rFonts w:cs="Times New Roman"/>
          <w:b/>
        </w:rPr>
      </w:pPr>
      <w:r w:rsidRPr="006D0074">
        <w:rPr>
          <w:rFonts w:cs="Times New Roman"/>
          <w:b/>
        </w:rPr>
        <w:t xml:space="preserve">Mandatory pre-bid meeting at </w:t>
      </w:r>
      <w:r w:rsidR="006D0074" w:rsidRPr="006D0074">
        <w:rPr>
          <w:rFonts w:cs="Times New Roman"/>
          <w:b/>
        </w:rPr>
        <w:t>Physical Plant breakroom Aug. 10</w:t>
      </w:r>
      <w:r w:rsidRPr="006D0074">
        <w:rPr>
          <w:rFonts w:cs="Times New Roman"/>
          <w:b/>
          <w:vertAlign w:val="superscript"/>
        </w:rPr>
        <w:t>th</w:t>
      </w:r>
      <w:r w:rsidRPr="006D0074">
        <w:rPr>
          <w:rFonts w:cs="Times New Roman"/>
          <w:b/>
        </w:rPr>
        <w:t xml:space="preserve"> at 10:00am</w:t>
      </w:r>
    </w:p>
    <w:p w:rsidR="00F97FF0" w:rsidRPr="00A20F40" w:rsidRDefault="00F97FF0" w:rsidP="00A20F40">
      <w:pPr>
        <w:pStyle w:val="NoSpacing"/>
        <w:numPr>
          <w:ilvl w:val="0"/>
          <w:numId w:val="6"/>
        </w:numPr>
        <w:rPr>
          <w:rFonts w:cs="Times New Roman"/>
        </w:rPr>
      </w:pPr>
      <w:r w:rsidRPr="00A20F40">
        <w:rPr>
          <w:rFonts w:cs="Times New Roman"/>
        </w:rPr>
        <w:t xml:space="preserve">Bid opening August </w:t>
      </w:r>
      <w:r w:rsidR="006D0074">
        <w:rPr>
          <w:rFonts w:cs="Times New Roman"/>
        </w:rPr>
        <w:t>13</w:t>
      </w:r>
      <w:r w:rsidRPr="00A20F40">
        <w:rPr>
          <w:rFonts w:cs="Times New Roman"/>
        </w:rPr>
        <w:t>, 20</w:t>
      </w:r>
      <w:r w:rsidR="00A20F40" w:rsidRPr="00A20F40">
        <w:rPr>
          <w:rFonts w:cs="Times New Roman"/>
        </w:rPr>
        <w:t>15 2:00pm Purchasing Department, Popplewell 221</w:t>
      </w:r>
    </w:p>
    <w:p w:rsidR="00A20F40" w:rsidRPr="00A20F40" w:rsidRDefault="00A20F40" w:rsidP="00A20F40">
      <w:pPr>
        <w:pStyle w:val="NoSpacing"/>
        <w:numPr>
          <w:ilvl w:val="0"/>
          <w:numId w:val="6"/>
        </w:numPr>
        <w:rPr>
          <w:rFonts w:cs="Times New Roman"/>
        </w:rPr>
      </w:pPr>
      <w:r w:rsidRPr="00A20F40">
        <w:rPr>
          <w:rFonts w:cs="Times New Roman"/>
        </w:rPr>
        <w:t xml:space="preserve">Project to be completed by </w:t>
      </w:r>
      <w:r w:rsidR="006D0074" w:rsidRPr="006D0074">
        <w:rPr>
          <w:rFonts w:cs="Times New Roman"/>
          <w:b/>
        </w:rPr>
        <w:t>September 8,</w:t>
      </w:r>
      <w:r w:rsidRPr="006D0074">
        <w:rPr>
          <w:rFonts w:cs="Times New Roman"/>
          <w:b/>
        </w:rPr>
        <w:t xml:space="preserve"> 2015</w:t>
      </w:r>
    </w:p>
    <w:p w:rsidR="00A20F40" w:rsidRDefault="00A20F40" w:rsidP="00F97FF0">
      <w:pPr>
        <w:pStyle w:val="NoSpacing"/>
        <w:rPr>
          <w:rFonts w:cs="Times New Roman"/>
          <w:b/>
        </w:rPr>
      </w:pPr>
    </w:p>
    <w:p w:rsidR="00A20F40" w:rsidRDefault="00A20F40" w:rsidP="00F97FF0">
      <w:pPr>
        <w:pStyle w:val="NoSpacing"/>
        <w:rPr>
          <w:rFonts w:cs="Times New Roman"/>
          <w:b/>
        </w:rPr>
      </w:pPr>
    </w:p>
    <w:p w:rsidR="00A20F40" w:rsidRPr="00A20F40" w:rsidRDefault="00A20F40" w:rsidP="00F97FF0">
      <w:pPr>
        <w:pStyle w:val="NoSpacing"/>
        <w:rPr>
          <w:rFonts w:cs="Times New Roman"/>
          <w:b/>
        </w:rPr>
      </w:pPr>
      <w:r w:rsidRPr="00A20F40">
        <w:rPr>
          <w:rFonts w:cs="Times New Roman"/>
          <w:b/>
        </w:rPr>
        <w:t>Bid Specification:</w:t>
      </w:r>
    </w:p>
    <w:p w:rsidR="00F97FF0" w:rsidRPr="00F97FF0" w:rsidRDefault="00F97FF0" w:rsidP="00F97FF0">
      <w:pPr>
        <w:pStyle w:val="ListParagraph"/>
        <w:widowControl/>
        <w:numPr>
          <w:ilvl w:val="0"/>
          <w:numId w:val="5"/>
        </w:numPr>
        <w:rPr>
          <w:rFonts w:ascii="Century Gothic" w:eastAsiaTheme="minorHAnsi" w:hAnsi="Century Gothic"/>
        </w:rPr>
      </w:pPr>
      <w:r w:rsidRPr="00F97FF0">
        <w:rPr>
          <w:rFonts w:ascii="Century Gothic" w:eastAsiaTheme="minorHAnsi" w:hAnsi="Century Gothic"/>
        </w:rPr>
        <w:t>Installation shall include the mechanical and electrical installations.</w:t>
      </w:r>
    </w:p>
    <w:p w:rsidR="00F97FF0" w:rsidRPr="00F97FF0" w:rsidRDefault="00F97FF0" w:rsidP="00F97FF0">
      <w:pPr>
        <w:pStyle w:val="ListParagraph"/>
        <w:widowControl/>
        <w:numPr>
          <w:ilvl w:val="0"/>
          <w:numId w:val="5"/>
        </w:numPr>
        <w:rPr>
          <w:rFonts w:ascii="Century Gothic" w:eastAsiaTheme="minorHAnsi" w:hAnsi="Century Gothic"/>
        </w:rPr>
      </w:pPr>
      <w:r w:rsidRPr="00F97FF0">
        <w:rPr>
          <w:rFonts w:ascii="Century Gothic" w:eastAsiaTheme="minorHAnsi" w:hAnsi="Century Gothic"/>
        </w:rPr>
        <w:t>MWSU shall provide all Daikin equipment and rigid piping and insulation to connect the outdoor units to the branch selector boxes. MWSU will also arrange and seal the roof penetration and disposal of existing condensing equipment on the roof.</w:t>
      </w:r>
    </w:p>
    <w:p w:rsidR="00F97FF0" w:rsidRPr="00F97FF0" w:rsidRDefault="00F97FF0" w:rsidP="00F97FF0">
      <w:pPr>
        <w:pStyle w:val="ListParagraph"/>
        <w:widowControl/>
        <w:numPr>
          <w:ilvl w:val="0"/>
          <w:numId w:val="5"/>
        </w:numPr>
        <w:rPr>
          <w:rFonts w:ascii="Century Gothic" w:eastAsiaTheme="minorHAnsi" w:hAnsi="Century Gothic"/>
        </w:rPr>
      </w:pPr>
      <w:r w:rsidRPr="00F97FF0">
        <w:rPr>
          <w:rFonts w:ascii="Century Gothic" w:eastAsiaTheme="minorHAnsi" w:hAnsi="Century Gothic"/>
        </w:rPr>
        <w:t>Installation shall conform to manufacturer’s instructions and all applicable building codes.</w:t>
      </w:r>
    </w:p>
    <w:p w:rsidR="00F97FF0" w:rsidRPr="00F97FF0" w:rsidRDefault="00F97FF0" w:rsidP="00F97FF0">
      <w:pPr>
        <w:pStyle w:val="ListParagraph"/>
        <w:widowControl/>
        <w:numPr>
          <w:ilvl w:val="0"/>
          <w:numId w:val="5"/>
        </w:numPr>
        <w:rPr>
          <w:rFonts w:ascii="Century Gothic" w:eastAsiaTheme="minorHAnsi" w:hAnsi="Century Gothic"/>
        </w:rPr>
      </w:pPr>
      <w:r w:rsidRPr="00F97FF0">
        <w:rPr>
          <w:rFonts w:ascii="Century Gothic" w:eastAsiaTheme="minorHAnsi" w:hAnsi="Century Gothic"/>
        </w:rPr>
        <w:t>Installation hall be subject to guidance/oversight and inspection by representatives of Thermal Mechanics Inc.</w:t>
      </w:r>
    </w:p>
    <w:p w:rsidR="00F97FF0" w:rsidRPr="00F97FF0" w:rsidRDefault="00F97FF0" w:rsidP="00F97FF0">
      <w:pPr>
        <w:pStyle w:val="ListParagraph"/>
        <w:widowControl/>
        <w:numPr>
          <w:ilvl w:val="0"/>
          <w:numId w:val="5"/>
        </w:numPr>
        <w:rPr>
          <w:rFonts w:ascii="Century Gothic" w:eastAsiaTheme="minorHAnsi" w:hAnsi="Century Gothic"/>
        </w:rPr>
      </w:pPr>
      <w:r w:rsidRPr="00F97FF0">
        <w:rPr>
          <w:rFonts w:ascii="Century Gothic" w:eastAsiaTheme="minorHAnsi" w:hAnsi="Century Gothic"/>
        </w:rPr>
        <w:t>All work is to be performed in accordance with MWSU’s “Hot Work” guidelines.</w:t>
      </w:r>
    </w:p>
    <w:p w:rsidR="00F97FF0" w:rsidRPr="00F97FF0" w:rsidRDefault="00F97FF0" w:rsidP="00F97FF0">
      <w:pPr>
        <w:pStyle w:val="ListParagraph"/>
        <w:widowControl/>
        <w:numPr>
          <w:ilvl w:val="0"/>
          <w:numId w:val="5"/>
        </w:numPr>
        <w:rPr>
          <w:rFonts w:ascii="Century Gothic" w:eastAsiaTheme="minorHAnsi" w:hAnsi="Century Gothic"/>
        </w:rPr>
      </w:pPr>
      <w:r w:rsidRPr="00F97FF0">
        <w:rPr>
          <w:rFonts w:ascii="Century Gothic" w:eastAsiaTheme="minorHAnsi" w:hAnsi="Century Gothic"/>
        </w:rPr>
        <w:t>Isolation valves shall be provided on all lines on the outside unit side of each branch selector box.</w:t>
      </w:r>
    </w:p>
    <w:p w:rsidR="00F97FF0" w:rsidRPr="00F97FF0" w:rsidRDefault="00F97FF0" w:rsidP="00F97FF0">
      <w:pPr>
        <w:pStyle w:val="ListParagraph"/>
        <w:widowControl/>
        <w:numPr>
          <w:ilvl w:val="0"/>
          <w:numId w:val="5"/>
        </w:numPr>
        <w:rPr>
          <w:rFonts w:ascii="Century Gothic" w:eastAsiaTheme="minorHAnsi" w:hAnsi="Century Gothic"/>
        </w:rPr>
      </w:pPr>
      <w:r w:rsidRPr="00F97FF0">
        <w:rPr>
          <w:rFonts w:ascii="Century Gothic" w:eastAsiaTheme="minorHAnsi" w:hAnsi="Century Gothic"/>
        </w:rPr>
        <w:t>All copper brazing shall be performed utilizing dry nitrogen to prevent oxidation of interior pipe walls.</w:t>
      </w:r>
    </w:p>
    <w:p w:rsidR="00F97FF0" w:rsidRPr="00F97FF0" w:rsidRDefault="00F97FF0" w:rsidP="00F97FF0">
      <w:pPr>
        <w:pStyle w:val="ListParagraph"/>
        <w:widowControl/>
        <w:numPr>
          <w:ilvl w:val="0"/>
          <w:numId w:val="5"/>
        </w:numPr>
        <w:rPr>
          <w:rFonts w:ascii="Century Gothic" w:eastAsiaTheme="minorHAnsi" w:hAnsi="Century Gothic"/>
        </w:rPr>
      </w:pPr>
      <w:r w:rsidRPr="00F97FF0">
        <w:rPr>
          <w:rFonts w:ascii="Century Gothic" w:eastAsiaTheme="minorHAnsi" w:hAnsi="Century Gothic"/>
        </w:rPr>
        <w:t>Contractor shall warrant their workmanship and provided materials for a period of one year from date of acceptance.</w:t>
      </w:r>
    </w:p>
    <w:p w:rsidR="00F97FF0" w:rsidRDefault="00F97FF0" w:rsidP="00F97FF0">
      <w:pPr>
        <w:pStyle w:val="ListParagraph"/>
        <w:widowControl/>
        <w:numPr>
          <w:ilvl w:val="0"/>
          <w:numId w:val="5"/>
        </w:numPr>
        <w:rPr>
          <w:rFonts w:ascii="Century Gothic" w:eastAsiaTheme="minorHAnsi" w:hAnsi="Century Gothic"/>
        </w:rPr>
      </w:pPr>
      <w:r w:rsidRPr="00F97FF0">
        <w:rPr>
          <w:rFonts w:ascii="Century Gothic" w:eastAsiaTheme="minorHAnsi" w:hAnsi="Century Gothic"/>
        </w:rPr>
        <w:t>Contractor shall be liable for equipment damage due to inadequate use of nitrogen during brazing operations.</w:t>
      </w:r>
    </w:p>
    <w:p w:rsidR="00A20F40" w:rsidRPr="006D0074" w:rsidRDefault="006D0074" w:rsidP="00040401">
      <w:pPr>
        <w:pStyle w:val="ListParagraph"/>
        <w:widowControl/>
        <w:numPr>
          <w:ilvl w:val="0"/>
          <w:numId w:val="5"/>
        </w:numPr>
        <w:rPr>
          <w:b/>
        </w:rPr>
      </w:pPr>
      <w:r>
        <w:rPr>
          <w:rFonts w:ascii="Century Gothic" w:eastAsiaTheme="minorHAnsi" w:hAnsi="Century Gothic"/>
        </w:rPr>
        <w:t>Due to the short installation schedule please utilize nights/weekends to complete the project keeping prevailing wage rates in mind as well.</w:t>
      </w:r>
      <w:r w:rsidR="00A20F40" w:rsidRPr="006D0074">
        <w:rPr>
          <w:b/>
        </w:rPr>
        <w:br w:type="page"/>
      </w:r>
    </w:p>
    <w:p w:rsidR="00A20F40" w:rsidRDefault="00A20F40" w:rsidP="004D09F2">
      <w:pPr>
        <w:spacing w:after="0" w:line="240" w:lineRule="auto"/>
        <w:rPr>
          <w:b/>
        </w:rPr>
      </w:pPr>
    </w:p>
    <w:p w:rsidR="004D09F2" w:rsidRPr="006D0074" w:rsidRDefault="004D09F2" w:rsidP="006D0074">
      <w:pPr>
        <w:pStyle w:val="NoSpacing"/>
        <w:numPr>
          <w:ilvl w:val="0"/>
          <w:numId w:val="5"/>
        </w:numPr>
        <w:rPr>
          <w:b/>
        </w:rPr>
      </w:pPr>
      <w:r w:rsidRPr="006D0074">
        <w:rPr>
          <w:b/>
        </w:rPr>
        <w:t>This will be a prevailing wage project.</w:t>
      </w:r>
    </w:p>
    <w:p w:rsidR="004D09F2" w:rsidRPr="006D0074" w:rsidRDefault="004D09F2" w:rsidP="006D0074">
      <w:pPr>
        <w:pStyle w:val="NoSpacing"/>
        <w:numPr>
          <w:ilvl w:val="0"/>
          <w:numId w:val="5"/>
        </w:numPr>
        <w:rPr>
          <w:b/>
        </w:rPr>
      </w:pPr>
      <w:r w:rsidRPr="006D0074">
        <w:rPr>
          <w:b/>
        </w:rPr>
        <w:t xml:space="preserve">Bidders must submit a notarized </w:t>
      </w:r>
      <w:r w:rsidRPr="006D0074">
        <w:rPr>
          <w:b/>
          <w:u w:val="single"/>
        </w:rPr>
        <w:t>Affidavit of Work Authorization</w:t>
      </w:r>
      <w:r w:rsidRPr="006D0074">
        <w:rPr>
          <w:b/>
        </w:rPr>
        <w:t xml:space="preserve"> and </w:t>
      </w:r>
      <w:r w:rsidRPr="006D0074">
        <w:rPr>
          <w:b/>
          <w:u w:val="single"/>
        </w:rPr>
        <w:t>completed MOU signature pages</w:t>
      </w:r>
      <w:r w:rsidRPr="006D0074">
        <w:rPr>
          <w:b/>
        </w:rPr>
        <w:t>, per attached memorandum dated January 2014, with their bids.</w:t>
      </w:r>
    </w:p>
    <w:p w:rsidR="004D09F2" w:rsidRPr="006D0074" w:rsidRDefault="004D09F2" w:rsidP="006D0074">
      <w:pPr>
        <w:pStyle w:val="NoSpacing"/>
        <w:numPr>
          <w:ilvl w:val="0"/>
          <w:numId w:val="5"/>
        </w:numPr>
        <w:rPr>
          <w:b/>
        </w:rPr>
      </w:pPr>
      <w:r w:rsidRPr="006D0074">
        <w:rPr>
          <w:b/>
        </w:rPr>
        <w:t>Annual Wage Order Number 2</w:t>
      </w:r>
      <w:r w:rsidR="00A62DA8" w:rsidRPr="006D0074">
        <w:rPr>
          <w:b/>
        </w:rPr>
        <w:t>2</w:t>
      </w:r>
      <w:r w:rsidRPr="006D0074">
        <w:rPr>
          <w:b/>
        </w:rPr>
        <w:t xml:space="preserve"> is currently in effect.  A copy of this or</w:t>
      </w:r>
      <w:r w:rsidR="009B1AED" w:rsidRPr="006D0074">
        <w:rPr>
          <w:b/>
        </w:rPr>
        <w:t>der will be attached separately once bid is awarded.</w:t>
      </w:r>
    </w:p>
    <w:p w:rsidR="006D0074" w:rsidRPr="006D0074" w:rsidRDefault="006D0074" w:rsidP="006D0074">
      <w:pPr>
        <w:pStyle w:val="NoSpacing"/>
        <w:numPr>
          <w:ilvl w:val="0"/>
          <w:numId w:val="5"/>
        </w:numPr>
        <w:rPr>
          <w:b/>
        </w:rPr>
      </w:pPr>
      <w:r w:rsidRPr="006D0074">
        <w:rPr>
          <w:b/>
        </w:rPr>
        <w:t>A bid bond is required in the amount of 5% of the total amount bid by the vendor at the time of submittal of vendor’s response to the Invitation for Bid.</w:t>
      </w:r>
    </w:p>
    <w:p w:rsidR="006D0074" w:rsidRPr="006D0074" w:rsidRDefault="006D0074" w:rsidP="006D0074">
      <w:pPr>
        <w:pStyle w:val="NoSpacing"/>
        <w:numPr>
          <w:ilvl w:val="0"/>
          <w:numId w:val="5"/>
        </w:numPr>
        <w:rPr>
          <w:b/>
        </w:rPr>
      </w:pPr>
      <w:r w:rsidRPr="006D0074">
        <w:rPr>
          <w:b/>
        </w:rPr>
        <w:t>A Performance, Material and Labor bond will be required from the vendor awarded the contract for the entire bid amount, and a Certificate of Liability Insurance will also be required with MWSU listed as an additional insured.</w:t>
      </w:r>
    </w:p>
    <w:p w:rsidR="002A7E84" w:rsidRPr="006D0074" w:rsidRDefault="004D09F2" w:rsidP="006D0074">
      <w:pPr>
        <w:pStyle w:val="NoSpacing"/>
        <w:numPr>
          <w:ilvl w:val="0"/>
          <w:numId w:val="5"/>
        </w:numPr>
        <w:rPr>
          <w:b/>
        </w:rPr>
      </w:pPr>
      <w:r w:rsidRPr="006D0074">
        <w:rPr>
          <w:b/>
        </w:rPr>
        <w:t>Missouri Revised Statute Chapter 292.675 went into effect on August 28, 2008, all on-site employees are required to complete the ten-hour safety training program.</w:t>
      </w:r>
    </w:p>
    <w:p w:rsidR="00F97FF0" w:rsidRDefault="00F97FF0" w:rsidP="00F57440">
      <w:pPr>
        <w:pStyle w:val="NoSpacing"/>
        <w:rPr>
          <w:rFonts w:cs="Times New Roman"/>
        </w:rPr>
      </w:pPr>
    </w:p>
    <w:p w:rsidR="00F97FF0" w:rsidRDefault="00F97FF0" w:rsidP="00F57440">
      <w:pPr>
        <w:pStyle w:val="NoSpacing"/>
        <w:rPr>
          <w:rFonts w:cs="Times New Roman"/>
        </w:rPr>
      </w:pPr>
    </w:p>
    <w:p w:rsidR="00F97FF0" w:rsidRDefault="00F97FF0" w:rsidP="00F57440">
      <w:pPr>
        <w:pStyle w:val="NoSpacing"/>
        <w:rPr>
          <w:rFonts w:cs="Times New Roman"/>
        </w:rPr>
      </w:pPr>
    </w:p>
    <w:p w:rsidR="00F97FF0" w:rsidRDefault="00F97FF0" w:rsidP="00F57440">
      <w:pPr>
        <w:pStyle w:val="NoSpacing"/>
        <w:rPr>
          <w:rFonts w:cs="Times New Roman"/>
        </w:rPr>
      </w:pPr>
    </w:p>
    <w:p w:rsidR="00F57440" w:rsidRPr="00025433" w:rsidRDefault="00F57440" w:rsidP="00F57440">
      <w:pPr>
        <w:pStyle w:val="NoSpacing"/>
        <w:rPr>
          <w:sz w:val="24"/>
          <w:szCs w:val="24"/>
        </w:rPr>
      </w:pPr>
      <w:r w:rsidRPr="00025433">
        <w:rPr>
          <w:sz w:val="24"/>
          <w:szCs w:val="24"/>
        </w:rPr>
        <w:t>Bid</w:t>
      </w:r>
      <w:r w:rsidR="00D065F7" w:rsidRPr="00025433">
        <w:rPr>
          <w:sz w:val="24"/>
          <w:szCs w:val="24"/>
        </w:rPr>
        <w:t xml:space="preserve"> Amount</w:t>
      </w:r>
      <w:r w:rsidR="00025433" w:rsidRPr="00025433">
        <w:rPr>
          <w:sz w:val="24"/>
          <w:szCs w:val="24"/>
        </w:rPr>
        <w:t xml:space="preserve"> $</w:t>
      </w:r>
      <w:r w:rsidRPr="00025433">
        <w:rPr>
          <w:sz w:val="24"/>
          <w:szCs w:val="24"/>
        </w:rPr>
        <w:t xml:space="preserve"> </w:t>
      </w:r>
      <w:r w:rsidR="00025433">
        <w:rPr>
          <w:sz w:val="24"/>
          <w:szCs w:val="24"/>
        </w:rPr>
        <w:t>_______________________________</w:t>
      </w:r>
      <w:r w:rsidRPr="00025433">
        <w:rPr>
          <w:sz w:val="24"/>
          <w:szCs w:val="24"/>
        </w:rPr>
        <w:tab/>
      </w:r>
      <w:r w:rsidRPr="00025433">
        <w:rPr>
          <w:sz w:val="24"/>
          <w:szCs w:val="24"/>
        </w:rPr>
        <w:tab/>
      </w:r>
      <w:r w:rsidRPr="00025433">
        <w:rPr>
          <w:sz w:val="24"/>
          <w:szCs w:val="24"/>
        </w:rPr>
        <w:tab/>
      </w:r>
      <w:r w:rsidRPr="00025433">
        <w:rPr>
          <w:sz w:val="24"/>
          <w:szCs w:val="24"/>
        </w:rPr>
        <w:tab/>
      </w:r>
      <w:r w:rsidRPr="00025433">
        <w:rPr>
          <w:sz w:val="24"/>
          <w:szCs w:val="24"/>
        </w:rPr>
        <w:tab/>
      </w:r>
      <w:r w:rsidRPr="00025433">
        <w:rPr>
          <w:sz w:val="24"/>
          <w:szCs w:val="24"/>
        </w:rPr>
        <w:tab/>
      </w:r>
    </w:p>
    <w:p w:rsidR="00A20F40" w:rsidRPr="00025433" w:rsidRDefault="00A20F40" w:rsidP="00F57440">
      <w:pPr>
        <w:pStyle w:val="NoSpacing"/>
        <w:rPr>
          <w:sz w:val="24"/>
          <w:szCs w:val="24"/>
        </w:rPr>
      </w:pPr>
    </w:p>
    <w:p w:rsidR="00025433" w:rsidRDefault="00025433" w:rsidP="00F57440">
      <w:pPr>
        <w:pStyle w:val="NoSpacing"/>
        <w:rPr>
          <w:sz w:val="24"/>
          <w:szCs w:val="24"/>
        </w:rPr>
      </w:pPr>
    </w:p>
    <w:p w:rsidR="00D065F7" w:rsidRPr="00025433" w:rsidRDefault="00025433" w:rsidP="00F57440">
      <w:pPr>
        <w:pStyle w:val="NoSpacing"/>
        <w:rPr>
          <w:sz w:val="24"/>
          <w:szCs w:val="24"/>
        </w:rPr>
      </w:pPr>
      <w:r w:rsidRPr="00025433">
        <w:rPr>
          <w:sz w:val="24"/>
          <w:szCs w:val="24"/>
        </w:rPr>
        <w:t xml:space="preserve">Company </w:t>
      </w:r>
      <w:r w:rsidR="00D065F7" w:rsidRPr="00025433">
        <w:rPr>
          <w:sz w:val="24"/>
          <w:szCs w:val="24"/>
        </w:rPr>
        <w:t>_________________________________________________</w:t>
      </w:r>
    </w:p>
    <w:p w:rsidR="00025433" w:rsidRPr="00025433" w:rsidRDefault="00025433" w:rsidP="00F57440">
      <w:pPr>
        <w:pStyle w:val="NoSpacing"/>
        <w:rPr>
          <w:sz w:val="24"/>
          <w:szCs w:val="24"/>
        </w:rPr>
      </w:pPr>
    </w:p>
    <w:p w:rsidR="00025433" w:rsidRDefault="00025433" w:rsidP="00025433">
      <w:pPr>
        <w:pStyle w:val="NoSpacing"/>
        <w:rPr>
          <w:sz w:val="24"/>
          <w:szCs w:val="24"/>
        </w:rPr>
      </w:pPr>
    </w:p>
    <w:p w:rsidR="00025433" w:rsidRDefault="00025433" w:rsidP="00025433">
      <w:pPr>
        <w:pStyle w:val="NoSpacing"/>
        <w:rPr>
          <w:rFonts w:cs="Times New Roman"/>
        </w:rPr>
      </w:pPr>
      <w:r w:rsidRPr="00025433">
        <w:rPr>
          <w:sz w:val="24"/>
          <w:szCs w:val="24"/>
        </w:rPr>
        <w:t>Phone Number</w:t>
      </w:r>
      <w:proofErr w:type="gramStart"/>
      <w:r w:rsidRPr="00025433">
        <w:rPr>
          <w:sz w:val="24"/>
          <w:szCs w:val="24"/>
        </w:rPr>
        <w:t>:_</w:t>
      </w:r>
      <w:proofErr w:type="gramEnd"/>
      <w:r w:rsidRPr="00025433">
        <w:rPr>
          <w:sz w:val="24"/>
          <w:szCs w:val="24"/>
        </w:rPr>
        <w:t>_______________________________________________</w:t>
      </w:r>
    </w:p>
    <w:p w:rsidR="00025433" w:rsidRDefault="00025433" w:rsidP="00025433">
      <w:pPr>
        <w:pStyle w:val="NoSpacing"/>
        <w:rPr>
          <w:rFonts w:cs="Times New Roman"/>
        </w:rPr>
      </w:pPr>
    </w:p>
    <w:p w:rsidR="00025433" w:rsidRDefault="00025433" w:rsidP="00025433">
      <w:pPr>
        <w:pStyle w:val="NoSpacing"/>
        <w:rPr>
          <w:sz w:val="24"/>
          <w:szCs w:val="24"/>
        </w:rPr>
      </w:pPr>
    </w:p>
    <w:p w:rsidR="00025433" w:rsidRDefault="00025433" w:rsidP="00025433">
      <w:pPr>
        <w:pStyle w:val="NoSpacing"/>
        <w:rPr>
          <w:sz w:val="24"/>
          <w:szCs w:val="24"/>
        </w:rPr>
      </w:pPr>
      <w:r w:rsidRPr="00D66DD1">
        <w:rPr>
          <w:sz w:val="24"/>
          <w:szCs w:val="24"/>
        </w:rPr>
        <w:t xml:space="preserve">Authorized Signature </w:t>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u w:val="single"/>
        </w:rPr>
        <w:tab/>
      </w:r>
      <w:r w:rsidRPr="00D66DD1">
        <w:rPr>
          <w:sz w:val="24"/>
          <w:szCs w:val="24"/>
        </w:rPr>
        <w:t xml:space="preserve">   Date</w:t>
      </w:r>
      <w:r>
        <w:rPr>
          <w:sz w:val="24"/>
          <w:szCs w:val="24"/>
        </w:rPr>
        <w:t xml:space="preserve"> _____</w:t>
      </w:r>
      <w:r w:rsidRPr="00D66DD1">
        <w:rPr>
          <w:sz w:val="24"/>
          <w:szCs w:val="24"/>
        </w:rPr>
        <w:t>_________</w:t>
      </w:r>
    </w:p>
    <w:p w:rsidR="00025433" w:rsidRDefault="00025433" w:rsidP="00025433">
      <w:pPr>
        <w:pStyle w:val="NoSpacing"/>
        <w:rPr>
          <w:sz w:val="24"/>
          <w:szCs w:val="24"/>
        </w:rPr>
      </w:pPr>
    </w:p>
    <w:p w:rsidR="00025433" w:rsidRPr="00D66DD1" w:rsidRDefault="00025433" w:rsidP="00025433">
      <w:pPr>
        <w:pStyle w:val="NoSpacing"/>
        <w:rPr>
          <w:sz w:val="24"/>
          <w:szCs w:val="24"/>
        </w:rPr>
      </w:pPr>
      <w:r w:rsidRPr="00D66DD1">
        <w:rPr>
          <w:sz w:val="24"/>
          <w:szCs w:val="24"/>
        </w:rPr>
        <w:t xml:space="preserve">Return this pricing sheet with your bid.  Include any addendum(s) with your initials.  </w:t>
      </w:r>
    </w:p>
    <w:p w:rsidR="00025433" w:rsidRPr="00D66DD1" w:rsidRDefault="00025433" w:rsidP="00025433">
      <w:pPr>
        <w:pStyle w:val="NoSpacing"/>
        <w:rPr>
          <w:sz w:val="24"/>
          <w:szCs w:val="24"/>
        </w:rPr>
      </w:pPr>
    </w:p>
    <w:p w:rsidR="00025433" w:rsidRDefault="00025433" w:rsidP="00025433">
      <w:pPr>
        <w:pStyle w:val="NoSpacing"/>
        <w:rPr>
          <w:sz w:val="24"/>
          <w:szCs w:val="24"/>
        </w:rPr>
      </w:pPr>
    </w:p>
    <w:p w:rsidR="00025433" w:rsidRDefault="00025433" w:rsidP="00025433">
      <w:pPr>
        <w:pStyle w:val="NoSpacing"/>
        <w:rPr>
          <w:sz w:val="24"/>
          <w:szCs w:val="24"/>
        </w:rPr>
      </w:pPr>
      <w:r w:rsidRPr="00D66DD1">
        <w:rPr>
          <w:sz w:val="24"/>
          <w:szCs w:val="24"/>
        </w:rPr>
        <w:t>Pricing must be FOB Missouri Western State University.</w:t>
      </w:r>
    </w:p>
    <w:p w:rsidR="00025433" w:rsidRDefault="00025433" w:rsidP="00025433">
      <w:pPr>
        <w:pStyle w:val="NoSpacing"/>
        <w:rPr>
          <w:sz w:val="24"/>
          <w:szCs w:val="24"/>
        </w:rPr>
      </w:pPr>
    </w:p>
    <w:p w:rsidR="00025433" w:rsidRDefault="00025433" w:rsidP="00025433">
      <w:pPr>
        <w:pStyle w:val="NoSpacing"/>
        <w:rPr>
          <w:sz w:val="24"/>
          <w:szCs w:val="24"/>
        </w:rPr>
      </w:pPr>
      <w:r>
        <w:rPr>
          <w:sz w:val="24"/>
          <w:szCs w:val="24"/>
        </w:rPr>
        <w:t xml:space="preserve">All questions should be directed to Purchasing Manager, Kelly Sloan, (816) 271-4465, </w:t>
      </w:r>
      <w:hyperlink r:id="rId7" w:history="1">
        <w:r w:rsidRPr="00B41BFD">
          <w:rPr>
            <w:rStyle w:val="Hyperlink"/>
            <w:sz w:val="24"/>
            <w:szCs w:val="24"/>
          </w:rPr>
          <w:t>purchase@missouriwestern.edu</w:t>
        </w:r>
      </w:hyperlink>
    </w:p>
    <w:p w:rsidR="00025433" w:rsidRPr="00D66DD1" w:rsidRDefault="00025433" w:rsidP="00025433">
      <w:pPr>
        <w:pStyle w:val="NoSpacing"/>
        <w:rPr>
          <w:sz w:val="24"/>
          <w:szCs w:val="24"/>
        </w:rPr>
      </w:pPr>
    </w:p>
    <w:p w:rsidR="00025433" w:rsidRDefault="00025433" w:rsidP="00025433">
      <w:pPr>
        <w:pStyle w:val="NoSpacing"/>
        <w:rPr>
          <w:sz w:val="24"/>
          <w:szCs w:val="24"/>
        </w:rPr>
      </w:pPr>
    </w:p>
    <w:p w:rsidR="00025433" w:rsidRPr="00D66DD1" w:rsidRDefault="00025433" w:rsidP="00025433">
      <w:pPr>
        <w:pStyle w:val="NoSpacing"/>
        <w:rPr>
          <w:sz w:val="24"/>
          <w:szCs w:val="24"/>
        </w:rPr>
      </w:pPr>
      <w:r w:rsidRPr="00D66DD1">
        <w:rPr>
          <w:sz w:val="24"/>
          <w:szCs w:val="24"/>
        </w:rPr>
        <w:t>Missouri Western reserves the right to accept or reject any or all items of this bid.</w:t>
      </w:r>
    </w:p>
    <w:p w:rsidR="00025433" w:rsidRPr="00D66DD1" w:rsidRDefault="00025433" w:rsidP="00025433">
      <w:pPr>
        <w:pStyle w:val="NoSpacing"/>
        <w:rPr>
          <w:sz w:val="24"/>
          <w:szCs w:val="24"/>
        </w:rPr>
      </w:pPr>
    </w:p>
    <w:p w:rsidR="00025433" w:rsidRDefault="00025433" w:rsidP="00025433">
      <w:pPr>
        <w:pStyle w:val="NoSpacing"/>
        <w:rPr>
          <w:sz w:val="24"/>
          <w:szCs w:val="24"/>
        </w:rPr>
      </w:pPr>
    </w:p>
    <w:p w:rsidR="00025433" w:rsidRPr="00D66DD1" w:rsidRDefault="00025433" w:rsidP="00025433">
      <w:pPr>
        <w:pStyle w:val="NoSpacing"/>
        <w:rPr>
          <w:sz w:val="24"/>
          <w:szCs w:val="24"/>
        </w:rPr>
      </w:pPr>
      <w:r w:rsidRPr="00D66DD1">
        <w:rPr>
          <w:sz w:val="24"/>
          <w:szCs w:val="24"/>
        </w:rPr>
        <w:t>Include</w:t>
      </w:r>
      <w:r>
        <w:rPr>
          <w:sz w:val="24"/>
          <w:szCs w:val="24"/>
        </w:rPr>
        <w:t xml:space="preserve"> with your bid</w:t>
      </w:r>
      <w:r w:rsidRPr="00D66DD1">
        <w:rPr>
          <w:sz w:val="24"/>
          <w:szCs w:val="24"/>
        </w:rPr>
        <w:t>:</w:t>
      </w:r>
    </w:p>
    <w:p w:rsidR="00025433" w:rsidRPr="00D66DD1" w:rsidRDefault="00025433" w:rsidP="00025433">
      <w:pPr>
        <w:pStyle w:val="NoSpacing"/>
        <w:numPr>
          <w:ilvl w:val="0"/>
          <w:numId w:val="7"/>
        </w:numPr>
        <w:rPr>
          <w:sz w:val="24"/>
          <w:szCs w:val="24"/>
        </w:rPr>
      </w:pPr>
      <w:r w:rsidRPr="00D66DD1">
        <w:rPr>
          <w:sz w:val="24"/>
          <w:szCs w:val="24"/>
        </w:rPr>
        <w:t>Notarized Affidavit of Work Authorization (see attached)</w:t>
      </w:r>
      <w:r w:rsidR="006D0074">
        <w:rPr>
          <w:sz w:val="24"/>
          <w:szCs w:val="24"/>
        </w:rPr>
        <w:t>,</w:t>
      </w:r>
      <w:r w:rsidRPr="00D66DD1">
        <w:rPr>
          <w:sz w:val="24"/>
          <w:szCs w:val="24"/>
        </w:rPr>
        <w:t xml:space="preserve"> </w:t>
      </w:r>
      <w:r w:rsidR="006D0074">
        <w:rPr>
          <w:sz w:val="24"/>
          <w:szCs w:val="24"/>
        </w:rPr>
        <w:t>completed MOU sign</w:t>
      </w:r>
      <w:bookmarkStart w:id="0" w:name="_GoBack"/>
      <w:bookmarkEnd w:id="0"/>
      <w:r w:rsidR="006D0074">
        <w:rPr>
          <w:sz w:val="24"/>
          <w:szCs w:val="24"/>
        </w:rPr>
        <w:t>ature pages and bid bond.</w:t>
      </w:r>
    </w:p>
    <w:p w:rsidR="00025433" w:rsidRPr="00A62DA8" w:rsidRDefault="00025433" w:rsidP="00025433">
      <w:pPr>
        <w:pStyle w:val="NoSpacing"/>
        <w:rPr>
          <w:rFonts w:cs="Times New Roman"/>
        </w:rPr>
      </w:pPr>
      <w:r w:rsidRPr="00A62DA8">
        <w:rPr>
          <w:rFonts w:cs="Times New Roman"/>
        </w:rPr>
        <w:br w:type="page"/>
      </w:r>
    </w:p>
    <w:p w:rsidR="00D065F7" w:rsidRPr="00EC4B08" w:rsidRDefault="00D065F7" w:rsidP="00D065F7">
      <w:pPr>
        <w:pStyle w:val="NoSpacing"/>
        <w:jc w:val="center"/>
        <w:rPr>
          <w:rFonts w:ascii="Verdana" w:eastAsia="Arial" w:hAnsi="Verdana" w:cs="Arial"/>
          <w:b/>
          <w:sz w:val="20"/>
          <w:szCs w:val="20"/>
        </w:rPr>
      </w:pPr>
      <w:r w:rsidRPr="00B64F87">
        <w:rPr>
          <w:rFonts w:ascii="Verdana" w:hAnsi="Verdana"/>
          <w:b/>
          <w:sz w:val="20"/>
          <w:szCs w:val="20"/>
        </w:rPr>
        <w:lastRenderedPageBreak/>
        <w:t>P</w:t>
      </w:r>
      <w:r w:rsidRPr="00EC4B08">
        <w:rPr>
          <w:rFonts w:ascii="Verdana" w:eastAsia="Arial" w:hAnsi="Verdana" w:cs="Arial"/>
          <w:b/>
          <w:sz w:val="20"/>
          <w:szCs w:val="20"/>
        </w:rPr>
        <w:t>REVAILING WAGE PROJECT INFORMATION</w:t>
      </w:r>
    </w:p>
    <w:p w:rsidR="00D065F7" w:rsidRPr="00EC4B08" w:rsidRDefault="00D065F7" w:rsidP="00D065F7">
      <w:pPr>
        <w:tabs>
          <w:tab w:val="left" w:pos="6940"/>
        </w:tabs>
        <w:spacing w:before="34"/>
        <w:ind w:left="120" w:right="-20"/>
        <w:jc w:val="center"/>
        <w:rPr>
          <w:rFonts w:ascii="Verdana" w:eastAsia="Arial" w:hAnsi="Verdana" w:cs="Arial"/>
          <w:b/>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TO:</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 xml:space="preserve">ALL BIDDERS </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FROM:           </w:t>
      </w:r>
      <w:r w:rsidRPr="00EC4B08">
        <w:rPr>
          <w:rFonts w:ascii="Verdana" w:hAnsi="Verdana"/>
          <w:sz w:val="20"/>
          <w:szCs w:val="20"/>
        </w:rPr>
        <w:tab/>
        <w:t>MISSOURI WESTERN STATE UNIVERSITY</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DATE:  </w:t>
      </w:r>
      <w:r w:rsidRPr="00EC4B08">
        <w:rPr>
          <w:rFonts w:ascii="Verdana" w:hAnsi="Verdana"/>
          <w:sz w:val="20"/>
          <w:szCs w:val="20"/>
        </w:rPr>
        <w:tab/>
      </w:r>
      <w:r w:rsidRPr="00EC4B08">
        <w:rPr>
          <w:rFonts w:ascii="Verdana" w:hAnsi="Verdana"/>
          <w:sz w:val="20"/>
          <w:szCs w:val="20"/>
        </w:rPr>
        <w:tab/>
      </w:r>
      <w:r>
        <w:rPr>
          <w:rFonts w:ascii="Verdana" w:hAnsi="Verdana"/>
          <w:sz w:val="20"/>
          <w:szCs w:val="20"/>
        </w:rPr>
        <w:t>January 2014</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RE:</w:t>
      </w:r>
      <w:r w:rsidRPr="00EC4B08">
        <w:rPr>
          <w:rFonts w:ascii="Verdana" w:hAnsi="Verdana"/>
          <w:sz w:val="20"/>
          <w:szCs w:val="20"/>
        </w:rPr>
        <w:tab/>
      </w:r>
      <w:r w:rsidRPr="00EC4B08">
        <w:rPr>
          <w:rFonts w:ascii="Verdana" w:hAnsi="Verdana"/>
          <w:sz w:val="20"/>
          <w:szCs w:val="20"/>
        </w:rPr>
        <w:tab/>
      </w:r>
      <w:r>
        <w:rPr>
          <w:rFonts w:ascii="Verdana" w:hAnsi="Verdana"/>
          <w:sz w:val="20"/>
          <w:szCs w:val="20"/>
        </w:rPr>
        <w:tab/>
      </w:r>
      <w:r w:rsidRPr="00EC4B08">
        <w:rPr>
          <w:rFonts w:ascii="Verdana" w:hAnsi="Verdana"/>
          <w:sz w:val="20"/>
          <w:szCs w:val="20"/>
        </w:rPr>
        <w:t>ADDITIONAL BID SUBMISSION REQUIREMENTS</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Pr>
          <w:rFonts w:ascii="Verdana" w:hAnsi="Verdana"/>
          <w:sz w:val="20"/>
          <w:szCs w:val="20"/>
        </w:rPr>
        <w:t xml:space="preserve">Please review Missouri </w:t>
      </w:r>
      <w:r w:rsidRPr="00EC4B08">
        <w:rPr>
          <w:rFonts w:ascii="Verdana" w:hAnsi="Verdana"/>
          <w:sz w:val="20"/>
          <w:szCs w:val="20"/>
        </w:rPr>
        <w:t xml:space="preserve">statute, 285.530 </w:t>
      </w:r>
      <w:proofErr w:type="spellStart"/>
      <w:r w:rsidRPr="00EC4B08">
        <w:rPr>
          <w:rFonts w:ascii="Verdana" w:hAnsi="Verdana"/>
          <w:sz w:val="20"/>
          <w:szCs w:val="20"/>
        </w:rPr>
        <w:t>RSMo</w:t>
      </w:r>
      <w:proofErr w:type="spellEnd"/>
      <w:r w:rsidRPr="00EC4B08">
        <w:rPr>
          <w:rFonts w:ascii="Verdana" w:hAnsi="Verdana"/>
          <w:sz w:val="20"/>
          <w:szCs w:val="20"/>
        </w:rPr>
        <w:t xml:space="preserve">, </w:t>
      </w:r>
      <w:r>
        <w:rPr>
          <w:rFonts w:ascii="Verdana" w:hAnsi="Verdana"/>
          <w:sz w:val="20"/>
          <w:szCs w:val="20"/>
        </w:rPr>
        <w:t xml:space="preserve">regarding employment of unauthorized aliens. </w:t>
      </w:r>
      <w:r w:rsidRPr="00EC4B08">
        <w:rPr>
          <w:rFonts w:ascii="Verdana" w:hAnsi="Verdana"/>
          <w:sz w:val="20"/>
          <w:szCs w:val="20"/>
        </w:rPr>
        <w:t xml:space="preserve">Pursuant to </w:t>
      </w:r>
      <w:proofErr w:type="spellStart"/>
      <w:r w:rsidRPr="00EC4B08">
        <w:rPr>
          <w:rFonts w:ascii="Verdana" w:hAnsi="Verdana"/>
          <w:sz w:val="20"/>
          <w:szCs w:val="20"/>
        </w:rPr>
        <w:t>RSMo</w:t>
      </w:r>
      <w:proofErr w:type="spellEnd"/>
      <w:r w:rsidRPr="00EC4B08">
        <w:rPr>
          <w:rFonts w:ascii="Verdana" w:hAnsi="Verdana"/>
          <w:sz w:val="20"/>
          <w:szCs w:val="20"/>
        </w:rPr>
        <w:t xml:space="preserve"> 285.530 (1), No business entity or employer shall knowingly employ, hire for employment, or continue to employ an unauthorized al</w:t>
      </w:r>
      <w:r>
        <w:rPr>
          <w:rFonts w:ascii="Verdana" w:hAnsi="Verdana"/>
          <w:sz w:val="20"/>
          <w:szCs w:val="20"/>
        </w:rPr>
        <w:t>ien to perform work within the S</w:t>
      </w:r>
      <w:r w:rsidRPr="00EC4B08">
        <w:rPr>
          <w:rFonts w:ascii="Verdana" w:hAnsi="Verdana"/>
          <w:sz w:val="20"/>
          <w:szCs w:val="20"/>
        </w:rPr>
        <w:t>tate of Missouri, and (2), the bidder must affirm its enrollment and participation in a federal work authorization program with respect to the employees proposed to work in connection with the services requested herein by:</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Submitting a completed, notarized copy of AFFIDAVIT OF WORK AUTHORIZATION (attached) and,</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Providing documentation affirming the bidder’s enrollment and participation in a federal work authorization program (see below) with respect to the employees proposed to work in connection with the services requested herein.</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A copy of </w:t>
      </w:r>
      <w:proofErr w:type="spellStart"/>
      <w:r w:rsidRPr="00EC4B08">
        <w:rPr>
          <w:rFonts w:ascii="Verdana" w:hAnsi="Verdana"/>
          <w:sz w:val="20"/>
          <w:szCs w:val="20"/>
        </w:rPr>
        <w:t>RSMo</w:t>
      </w:r>
      <w:proofErr w:type="spellEnd"/>
      <w:r w:rsidRPr="00EC4B08">
        <w:rPr>
          <w:rFonts w:ascii="Verdana" w:hAnsi="Verdana"/>
          <w:sz w:val="20"/>
          <w:szCs w:val="20"/>
        </w:rPr>
        <w:t xml:space="preserve"> 285.530 can be viewed in its entirety at:</w:t>
      </w: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685E54" w:rsidP="00D065F7">
      <w:pPr>
        <w:pStyle w:val="NoSpacing"/>
        <w:rPr>
          <w:rFonts w:ascii="Verdana" w:hAnsi="Verdana"/>
          <w:sz w:val="20"/>
          <w:szCs w:val="20"/>
        </w:rPr>
      </w:pPr>
      <w:hyperlink r:id="rId8" w:history="1">
        <w:r w:rsidR="00D065F7" w:rsidRPr="00EC4B08">
          <w:rPr>
            <w:rStyle w:val="Hyperlink"/>
            <w:rFonts w:ascii="Verdana" w:hAnsi="Verdana"/>
            <w:sz w:val="20"/>
            <w:szCs w:val="20"/>
          </w:rPr>
          <w:t>http://www.moga.mo.gov/statutes/C200-299/2850000530.HTM</w:t>
        </w:r>
      </w:hyperlink>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p>
    <w:p w:rsidR="00D065F7" w:rsidRPr="00EC4B08" w:rsidRDefault="00D065F7" w:rsidP="00D065F7">
      <w:pPr>
        <w:pStyle w:val="NoSpacing"/>
        <w:rPr>
          <w:rFonts w:ascii="Verdana" w:hAnsi="Verdana"/>
          <w:sz w:val="20"/>
          <w:szCs w:val="20"/>
        </w:rPr>
      </w:pPr>
      <w:r w:rsidRPr="00EC4B08">
        <w:rPr>
          <w:rFonts w:ascii="Verdana" w:hAnsi="Verdana"/>
          <w:sz w:val="20"/>
          <w:szCs w:val="20"/>
        </w:rPr>
        <w:t xml:space="preserve">E-Verify is an example of a federal work authorization program.  Acceptable enrollment and participation documentation consists of </w:t>
      </w:r>
      <w:r w:rsidRPr="00EC4B08">
        <w:rPr>
          <w:rFonts w:ascii="Verdana" w:hAnsi="Verdana"/>
          <w:sz w:val="20"/>
          <w:szCs w:val="20"/>
          <w:u w:val="single"/>
        </w:rPr>
        <w:t>completed</w:t>
      </w:r>
      <w:r w:rsidRPr="00EC4B08">
        <w:rPr>
          <w:rFonts w:ascii="Verdana" w:hAnsi="Verdana"/>
          <w:sz w:val="20"/>
          <w:szCs w:val="20"/>
        </w:rPr>
        <w:t xml:space="preserve"> copy of the E-Verify Memorandum of Understanding (MOU).  A sample of the MOU is included.   For vendors that are not already enrolled and participating in a federal work authorization program, E-Verify is available at:</w:t>
      </w:r>
    </w:p>
    <w:p w:rsidR="00D065F7" w:rsidRPr="00EC4B08" w:rsidRDefault="00D065F7" w:rsidP="00D065F7">
      <w:pPr>
        <w:pStyle w:val="NoSpacing"/>
        <w:rPr>
          <w:rFonts w:ascii="Verdana" w:hAnsi="Verdana"/>
          <w:sz w:val="20"/>
          <w:szCs w:val="20"/>
        </w:rPr>
      </w:pPr>
    </w:p>
    <w:p w:rsidR="00D065F7" w:rsidRPr="00EC4B08" w:rsidRDefault="00685E54" w:rsidP="00D065F7">
      <w:pPr>
        <w:pStyle w:val="NoSpacing"/>
        <w:rPr>
          <w:rFonts w:ascii="Verdana" w:hAnsi="Verdana"/>
          <w:sz w:val="20"/>
          <w:szCs w:val="20"/>
        </w:rPr>
      </w:pPr>
      <w:hyperlink r:id="rId9" w:history="1">
        <w:r w:rsidR="00D065F7" w:rsidRPr="00F2204F">
          <w:rPr>
            <w:rStyle w:val="Hyperlink"/>
            <w:rFonts w:ascii="Verdana" w:hAnsi="Verdana"/>
            <w:sz w:val="20"/>
            <w:szCs w:val="20"/>
          </w:rPr>
          <w:t>http://www.dhs.gov/files/programs/gc_1185221678150.shtm</w:t>
        </w:r>
      </w:hyperlink>
    </w:p>
    <w:p w:rsidR="00D065F7" w:rsidRPr="00EC4B08" w:rsidRDefault="00D065F7" w:rsidP="00D065F7">
      <w:pPr>
        <w:pStyle w:val="NoSpacing"/>
        <w:rPr>
          <w:rFonts w:ascii="Verdana" w:hAnsi="Verdana"/>
          <w:sz w:val="20"/>
          <w:szCs w:val="20"/>
        </w:rPr>
      </w:pPr>
    </w:p>
    <w:p w:rsidR="002A7E84" w:rsidRDefault="00D065F7" w:rsidP="00D065F7">
      <w:pPr>
        <w:pStyle w:val="NoSpacing"/>
        <w:rPr>
          <w:rFonts w:ascii="Verdana" w:hAnsi="Verdana"/>
          <w:i/>
          <w:sz w:val="20"/>
          <w:szCs w:val="20"/>
        </w:rPr>
      </w:pPr>
      <w:r w:rsidRPr="00EC4B08">
        <w:rPr>
          <w:rFonts w:ascii="Verdana" w:hAnsi="Verdana"/>
          <w:i/>
          <w:sz w:val="20"/>
          <w:szCs w:val="20"/>
        </w:rPr>
        <w:t>The successful bidder will be required to submit a notarized Affidavit of Work Authorization and the completed MOU signature pages (the last three pages) with their bid.  A bid that does not include these items will be deemed Non-responsive.</w:t>
      </w:r>
    </w:p>
    <w:p w:rsidR="002A7E84" w:rsidRDefault="002A7E84">
      <w:pPr>
        <w:rPr>
          <w:rFonts w:ascii="Verdana" w:hAnsi="Verdana"/>
          <w:i/>
          <w:sz w:val="20"/>
          <w:szCs w:val="20"/>
        </w:rPr>
      </w:pPr>
      <w:r>
        <w:rPr>
          <w:rFonts w:ascii="Verdana" w:hAnsi="Verdana"/>
          <w:i/>
          <w:sz w:val="20"/>
          <w:szCs w:val="20"/>
        </w:rPr>
        <w:br w:type="page"/>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lastRenderedPageBreak/>
        <w:t>WORK AUTHORIZATION AFFIDAVIT</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 xml:space="preserve">PURSUANT TO </w:t>
      </w:r>
      <w:proofErr w:type="spellStart"/>
      <w:r w:rsidRPr="00D065F7">
        <w:rPr>
          <w:rFonts w:asciiTheme="majorHAnsi" w:hAnsiTheme="majorHAnsi"/>
          <w:b/>
          <w:sz w:val="22"/>
          <w:szCs w:val="22"/>
        </w:rPr>
        <w:t>R.S.Mo</w:t>
      </w:r>
      <w:proofErr w:type="spellEnd"/>
      <w:r w:rsidRPr="00D065F7">
        <w:rPr>
          <w:rFonts w:asciiTheme="majorHAnsi" w:hAnsiTheme="majorHAnsi"/>
          <w:b/>
          <w:sz w:val="22"/>
          <w:szCs w:val="22"/>
        </w:rPr>
        <w:t>. §285.530</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(For all bids in excess of $5,000.00)</w:t>
      </w:r>
    </w:p>
    <w:p w:rsidR="00D065F7" w:rsidRPr="00D065F7" w:rsidRDefault="00D065F7" w:rsidP="00D065F7">
      <w:pPr>
        <w:pStyle w:val="Title"/>
        <w:jc w:val="center"/>
        <w:rPr>
          <w:rFonts w:asciiTheme="majorHAnsi" w:hAnsiTheme="majorHAnsi"/>
          <w:b/>
          <w:sz w:val="22"/>
          <w:szCs w:val="22"/>
        </w:rPr>
      </w:pPr>
      <w:r w:rsidRPr="00D065F7">
        <w:rPr>
          <w:rFonts w:asciiTheme="majorHAnsi" w:hAnsiTheme="majorHAnsi"/>
          <w:b/>
          <w:sz w:val="22"/>
          <w:szCs w:val="22"/>
        </w:rPr>
        <w:t>Effective 1/1/09</w:t>
      </w:r>
    </w:p>
    <w:p w:rsidR="00D065F7" w:rsidRPr="00D065F7" w:rsidRDefault="00D065F7" w:rsidP="00D065F7">
      <w:pPr>
        <w:pStyle w:val="NoSpacing"/>
        <w:rPr>
          <w:rFonts w:asciiTheme="majorHAnsi" w:hAnsiTheme="majorHAnsi"/>
        </w:rPr>
      </w:pPr>
      <w:r w:rsidRPr="00D065F7">
        <w:rPr>
          <w:rFonts w:asciiTheme="majorHAnsi" w:hAnsiTheme="majorHAnsi"/>
        </w:rPr>
        <w:t>State of Missouri</w:t>
      </w:r>
      <w:r w:rsidRPr="00D065F7">
        <w:rPr>
          <w:rFonts w:asciiTheme="majorHAnsi" w:hAnsiTheme="majorHAnsi"/>
        </w:rPr>
        <w:tab/>
      </w:r>
      <w:r w:rsidRPr="00D065F7">
        <w:rPr>
          <w:rFonts w:asciiTheme="majorHAnsi" w:hAnsiTheme="majorHAnsi"/>
        </w:rPr>
        <w:tab/>
        <w:t>)</w:t>
      </w:r>
    </w:p>
    <w:p w:rsidR="00D065F7" w:rsidRPr="00D065F7" w:rsidRDefault="00D065F7" w:rsidP="00D065F7">
      <w:pPr>
        <w:pStyle w:val="NoSpacing"/>
        <w:rPr>
          <w:rFonts w:asciiTheme="majorHAnsi" w:hAnsiTheme="majorHAnsi"/>
        </w:rPr>
      </w:pP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proofErr w:type="gramStart"/>
      <w:r w:rsidRPr="00D065F7">
        <w:rPr>
          <w:rFonts w:asciiTheme="majorHAnsi" w:hAnsiTheme="majorHAnsi"/>
        </w:rPr>
        <w:t>)</w:t>
      </w:r>
      <w:proofErr w:type="spellStart"/>
      <w:r w:rsidRPr="00D065F7">
        <w:rPr>
          <w:rFonts w:asciiTheme="majorHAnsi" w:hAnsiTheme="majorHAnsi"/>
        </w:rPr>
        <w:t>ss</w:t>
      </w:r>
      <w:proofErr w:type="spellEnd"/>
      <w:proofErr w:type="gramEnd"/>
    </w:p>
    <w:p w:rsidR="00D065F7" w:rsidRPr="00D065F7" w:rsidRDefault="00D065F7" w:rsidP="00D065F7">
      <w:pPr>
        <w:pStyle w:val="NoSpacing"/>
        <w:spacing w:line="360" w:lineRule="auto"/>
        <w:rPr>
          <w:rFonts w:asciiTheme="majorHAnsi" w:hAnsiTheme="majorHAnsi"/>
        </w:rPr>
      </w:pPr>
      <w:r w:rsidRPr="00D065F7">
        <w:rPr>
          <w:rFonts w:asciiTheme="majorHAnsi" w:hAnsiTheme="majorHAnsi"/>
        </w:rPr>
        <w:t>County of Buchanan</w:t>
      </w:r>
      <w:r w:rsidRPr="00D065F7">
        <w:rPr>
          <w:rFonts w:asciiTheme="majorHAnsi" w:hAnsiTheme="majorHAnsi"/>
        </w:rPr>
        <w:tab/>
      </w:r>
      <w:r w:rsidRPr="00D065F7">
        <w:rPr>
          <w:rFonts w:asciiTheme="majorHAnsi" w:hAnsiTheme="majorHAnsi"/>
        </w:rPr>
        <w:tab/>
        <w:t>)</w:t>
      </w:r>
    </w:p>
    <w:p w:rsidR="00D065F7" w:rsidRPr="00D065F7" w:rsidRDefault="00D065F7" w:rsidP="00D065F7">
      <w:pPr>
        <w:spacing w:line="360" w:lineRule="auto"/>
        <w:rPr>
          <w:rFonts w:asciiTheme="majorHAnsi" w:hAnsiTheme="majorHAnsi"/>
        </w:rPr>
      </w:pPr>
      <w:r w:rsidRPr="00D065F7">
        <w:rPr>
          <w:rFonts w:asciiTheme="majorHAnsi" w:hAnsiTheme="majorHAnsi"/>
        </w:rPr>
        <w:t xml:space="preserve">Comes now ________________________________ (Name of Business Entity Authorized Representative) as _____________________ (Position/Title) first being duly sworn on my oath, affirm __________________________ (Business Entity Name) is enrolled and will continue to participate in the E-Verify federal work authorization program with respect to employees hired after enrollment in the program who are proposed to work in connection with the services related to contract(s) with the State of Missouri for the duration of the contract(s), if awarded in accordance with subsection 2 of section 285.530, </w:t>
      </w:r>
      <w:proofErr w:type="spellStart"/>
      <w:r w:rsidRPr="00D065F7">
        <w:rPr>
          <w:rFonts w:asciiTheme="majorHAnsi" w:hAnsiTheme="majorHAnsi"/>
        </w:rPr>
        <w:t>RSMo</w:t>
      </w:r>
      <w:proofErr w:type="spellEnd"/>
      <w:r w:rsidRPr="00D065F7">
        <w:rPr>
          <w:rFonts w:asciiTheme="majorHAnsi" w:hAnsiTheme="majorHAnsi"/>
        </w:rPr>
        <w:t>.  I also affirm that ____________________________ (Business Entity Name)</w:t>
      </w:r>
      <w:r w:rsidRPr="00D065F7">
        <w:rPr>
          <w:rFonts w:asciiTheme="majorHAnsi" w:hAnsiTheme="majorHAnsi"/>
          <w:vertAlign w:val="subscript"/>
        </w:rPr>
        <w:t xml:space="preserve"> </w:t>
      </w:r>
      <w:r w:rsidRPr="00D065F7">
        <w:rPr>
          <w:rFonts w:asciiTheme="majorHAnsi" w:hAnsiTheme="majorHAnsi"/>
        </w:rPr>
        <w:t>does not and will not knowingly employ a person who is an unauthorized alien in connection with the contracted services provided under the contract(s) for the duration of the contract(s), if awarded.</w:t>
      </w:r>
    </w:p>
    <w:p w:rsidR="00D065F7" w:rsidRPr="00D065F7" w:rsidRDefault="00D065F7" w:rsidP="00D065F7">
      <w:pPr>
        <w:rPr>
          <w:rFonts w:asciiTheme="majorHAnsi" w:hAnsiTheme="majorHAnsi"/>
          <w:b/>
          <w:i/>
        </w:rPr>
      </w:pPr>
      <w:r w:rsidRPr="00D065F7">
        <w:rPr>
          <w:rFonts w:asciiTheme="majorHAnsi" w:hAnsiTheme="majorHAnsi"/>
          <w:b/>
          <w:i/>
        </w:rPr>
        <w:t xml:space="preserve">In Affirmation thereof, the facts stated above are true and correct.  (The undersigned understands that false statements made in this filing are subject to the penalties provided under section 575.040, </w:t>
      </w:r>
      <w:proofErr w:type="spellStart"/>
      <w:r w:rsidRPr="00D065F7">
        <w:rPr>
          <w:rFonts w:asciiTheme="majorHAnsi" w:hAnsiTheme="majorHAnsi"/>
          <w:b/>
          <w:i/>
        </w:rPr>
        <w:t>RSMo</w:t>
      </w:r>
      <w:proofErr w:type="spellEnd"/>
      <w:r w:rsidRPr="00D065F7">
        <w:rPr>
          <w:rFonts w:asciiTheme="majorHAnsi" w:hAnsiTheme="majorHAnsi"/>
          <w:b/>
          <w:i/>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48"/>
        <w:gridCol w:w="270"/>
        <w:gridCol w:w="4338"/>
      </w:tblGrid>
      <w:tr w:rsidR="00D065F7" w:rsidRPr="00D065F7" w:rsidTr="00821574">
        <w:trPr>
          <w:trHeight w:val="386"/>
        </w:trPr>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vAlign w:val="bottom"/>
          </w:tcPr>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Authorized Representative’s Signature</w:t>
            </w: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Printed Name</w:t>
            </w:r>
          </w:p>
        </w:tc>
      </w:tr>
      <w:tr w:rsidR="00D065F7" w:rsidRPr="00D065F7" w:rsidTr="00821574">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tcPr>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nil"/>
              <w:left w:val="nil"/>
              <w:bottom w:val="nil"/>
              <w:right w:val="nil"/>
            </w:tcBorders>
          </w:tcPr>
          <w:p w:rsidR="00D065F7" w:rsidRPr="00D065F7" w:rsidRDefault="00D065F7" w:rsidP="00821574">
            <w:pPr>
              <w:pStyle w:val="NoSpacing"/>
              <w:rPr>
                <w:rFonts w:asciiTheme="majorHAnsi" w:hAnsiTheme="majorHAnsi"/>
              </w:rPr>
            </w:pPr>
          </w:p>
        </w:tc>
      </w:tr>
      <w:tr w:rsidR="00D065F7" w:rsidRPr="00D065F7" w:rsidTr="00821574">
        <w:trPr>
          <w:trHeight w:val="800"/>
        </w:trPr>
        <w:tc>
          <w:tcPr>
            <w:tcW w:w="4248" w:type="dxa"/>
            <w:tcBorders>
              <w:top w:val="single" w:sz="4" w:space="0" w:color="000000"/>
              <w:left w:val="nil"/>
              <w:bottom w:val="single" w:sz="4" w:space="0" w:color="000000"/>
              <w:right w:val="nil"/>
            </w:tcBorders>
          </w:tcPr>
          <w:p w:rsidR="00D065F7" w:rsidRPr="00D065F7" w:rsidRDefault="00D065F7" w:rsidP="00821574">
            <w:pPr>
              <w:pStyle w:val="NoSpacing"/>
              <w:rPr>
                <w:rFonts w:asciiTheme="majorHAnsi" w:hAnsiTheme="majorHAnsi"/>
              </w:rPr>
            </w:pPr>
            <w:r w:rsidRPr="00D065F7">
              <w:rPr>
                <w:rFonts w:asciiTheme="majorHAnsi" w:hAnsiTheme="majorHAnsi"/>
              </w:rPr>
              <w:t>Title</w:t>
            </w:r>
          </w:p>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single" w:sz="4" w:space="0" w:color="000000"/>
              <w:right w:val="nil"/>
            </w:tcBorders>
          </w:tcPr>
          <w:p w:rsidR="00D065F7" w:rsidRPr="00D065F7" w:rsidRDefault="00D065F7" w:rsidP="00821574">
            <w:pPr>
              <w:pStyle w:val="NoSpacing"/>
              <w:rPr>
                <w:rFonts w:asciiTheme="majorHAnsi" w:hAnsiTheme="majorHAnsi"/>
              </w:rPr>
            </w:pPr>
            <w:r w:rsidRPr="00D065F7">
              <w:rPr>
                <w:rFonts w:asciiTheme="majorHAnsi" w:hAnsiTheme="majorHAnsi"/>
              </w:rPr>
              <w:t>Date</w:t>
            </w:r>
          </w:p>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r>
      <w:tr w:rsidR="00D065F7" w:rsidRPr="00D065F7" w:rsidTr="00821574">
        <w:tc>
          <w:tcPr>
            <w:tcW w:w="424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E-Mail Address</w:t>
            </w:r>
          </w:p>
        </w:tc>
        <w:tc>
          <w:tcPr>
            <w:tcW w:w="270" w:type="dxa"/>
            <w:tcBorders>
              <w:top w:val="nil"/>
              <w:left w:val="nil"/>
              <w:bottom w:val="nil"/>
              <w:right w:val="nil"/>
            </w:tcBorders>
          </w:tcPr>
          <w:p w:rsidR="00D065F7" w:rsidRPr="00D065F7" w:rsidRDefault="00D065F7" w:rsidP="00821574">
            <w:pPr>
              <w:pStyle w:val="NoSpacing"/>
              <w:rPr>
                <w:rFonts w:asciiTheme="majorHAnsi" w:hAnsiTheme="majorHAnsi"/>
              </w:rPr>
            </w:pPr>
          </w:p>
        </w:tc>
        <w:tc>
          <w:tcPr>
            <w:tcW w:w="4338" w:type="dxa"/>
            <w:tcBorders>
              <w:top w:val="single" w:sz="4" w:space="0" w:color="000000"/>
              <w:left w:val="nil"/>
              <w:bottom w:val="nil"/>
              <w:right w:val="nil"/>
            </w:tcBorders>
            <w:hideMark/>
          </w:tcPr>
          <w:p w:rsidR="00D065F7" w:rsidRPr="00D065F7" w:rsidRDefault="00D065F7" w:rsidP="00821574">
            <w:pPr>
              <w:pStyle w:val="NoSpacing"/>
              <w:rPr>
                <w:rFonts w:asciiTheme="majorHAnsi" w:hAnsiTheme="majorHAnsi"/>
              </w:rPr>
            </w:pPr>
            <w:r w:rsidRPr="00D065F7">
              <w:rPr>
                <w:rFonts w:asciiTheme="majorHAnsi" w:hAnsiTheme="majorHAnsi"/>
              </w:rPr>
              <w:t>E-Verify Company ID Number</w:t>
            </w:r>
          </w:p>
        </w:tc>
      </w:tr>
    </w:tbl>
    <w:p w:rsidR="00D065F7" w:rsidRPr="00D065F7" w:rsidRDefault="00D065F7" w:rsidP="00D065F7">
      <w:pPr>
        <w:rPr>
          <w:rFonts w:asciiTheme="majorHAnsi" w:eastAsia="Times New Roman" w:hAnsiTheme="majorHAnsi"/>
        </w:rPr>
      </w:pPr>
    </w:p>
    <w:p w:rsidR="00D065F7" w:rsidRPr="00D065F7" w:rsidRDefault="00D065F7" w:rsidP="00D065F7">
      <w:pPr>
        <w:pStyle w:val="NoSpacing"/>
        <w:rPr>
          <w:rFonts w:asciiTheme="majorHAnsi" w:hAnsiTheme="majorHAnsi"/>
        </w:rPr>
      </w:pPr>
      <w:r w:rsidRPr="00D065F7">
        <w:rPr>
          <w:rFonts w:asciiTheme="majorHAnsi" w:hAnsiTheme="majorHAnsi"/>
        </w:rPr>
        <w:t>Subscribed and sworn to before me this _____________ of ___________________.  I am</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(DAY)</w:t>
      </w:r>
      <w:r w:rsidRPr="00D065F7">
        <w:rPr>
          <w:rFonts w:asciiTheme="majorHAnsi" w:hAnsiTheme="majorHAnsi"/>
          <w:vertAlign w:val="superscript"/>
        </w:rPr>
        <w:tab/>
      </w:r>
      <w:r w:rsidRPr="00D065F7">
        <w:rPr>
          <w:rFonts w:asciiTheme="majorHAnsi" w:hAnsiTheme="majorHAnsi"/>
          <w:vertAlign w:val="subscript"/>
        </w:rPr>
        <w:tab/>
      </w:r>
      <w:r w:rsidRPr="00D065F7">
        <w:rPr>
          <w:rFonts w:asciiTheme="majorHAnsi" w:hAnsiTheme="majorHAnsi"/>
          <w:vertAlign w:val="superscript"/>
        </w:rPr>
        <w:t>(MONTH, YEAR)</w:t>
      </w:r>
    </w:p>
    <w:p w:rsidR="00D065F7" w:rsidRPr="00D065F7" w:rsidRDefault="00D065F7" w:rsidP="00D065F7">
      <w:pPr>
        <w:pStyle w:val="NoSpacing"/>
        <w:rPr>
          <w:rFonts w:asciiTheme="majorHAnsi" w:hAnsiTheme="majorHAnsi"/>
        </w:rPr>
      </w:pPr>
      <w:proofErr w:type="gramStart"/>
      <w:r w:rsidRPr="00D065F7">
        <w:rPr>
          <w:rFonts w:asciiTheme="majorHAnsi" w:hAnsiTheme="majorHAnsi"/>
        </w:rPr>
        <w:t>commissioned</w:t>
      </w:r>
      <w:proofErr w:type="gramEnd"/>
      <w:r w:rsidRPr="00D065F7">
        <w:rPr>
          <w:rFonts w:asciiTheme="majorHAnsi" w:hAnsiTheme="majorHAnsi"/>
        </w:rPr>
        <w:t xml:space="preserve"> as a notary public within the County of _____________________, State of </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rPr>
        <w:t xml:space="preserve"> </w:t>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rPr>
        <w:tab/>
      </w:r>
      <w:r w:rsidRPr="00D065F7">
        <w:rPr>
          <w:rFonts w:asciiTheme="majorHAnsi" w:hAnsiTheme="majorHAnsi"/>
          <w:vertAlign w:val="superscript"/>
        </w:rPr>
        <w:t>(NAME OF COUNTY)</w:t>
      </w:r>
    </w:p>
    <w:p w:rsidR="00D065F7" w:rsidRPr="00D065F7" w:rsidRDefault="00D065F7" w:rsidP="00D065F7">
      <w:pPr>
        <w:pStyle w:val="NoSpacing"/>
        <w:rPr>
          <w:rFonts w:asciiTheme="majorHAnsi" w:hAnsiTheme="majorHAnsi"/>
        </w:rPr>
      </w:pPr>
      <w:r w:rsidRPr="00D065F7">
        <w:rPr>
          <w:rFonts w:asciiTheme="majorHAnsi" w:hAnsiTheme="majorHAnsi"/>
        </w:rPr>
        <w:t>_______________________, and my commission expires on _________________.</w:t>
      </w:r>
    </w:p>
    <w:p w:rsidR="00D065F7" w:rsidRPr="00D065F7" w:rsidRDefault="00D065F7" w:rsidP="00D065F7">
      <w:pPr>
        <w:pStyle w:val="NoSpacing"/>
        <w:rPr>
          <w:rFonts w:asciiTheme="majorHAnsi" w:hAnsiTheme="majorHAnsi"/>
          <w:vertAlign w:val="superscript"/>
        </w:rPr>
      </w:pPr>
      <w:r w:rsidRPr="00D065F7">
        <w:rPr>
          <w:rFonts w:asciiTheme="majorHAnsi" w:hAnsiTheme="majorHAnsi"/>
          <w:vertAlign w:val="subscript"/>
        </w:rPr>
        <w:tab/>
      </w:r>
      <w:r w:rsidRPr="00D065F7">
        <w:rPr>
          <w:rFonts w:asciiTheme="majorHAnsi" w:hAnsiTheme="majorHAnsi"/>
          <w:vertAlign w:val="superscript"/>
        </w:rPr>
        <w:t>(NAME OF STATE)</w:t>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r>
      <w:r w:rsidRPr="00D065F7">
        <w:rPr>
          <w:rFonts w:asciiTheme="majorHAnsi" w:hAnsiTheme="majorHAnsi"/>
          <w:vertAlign w:val="superscript"/>
        </w:rPr>
        <w:tab/>
        <w:t>(DATE)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08"/>
        <w:gridCol w:w="270"/>
        <w:gridCol w:w="3690"/>
      </w:tblGrid>
      <w:tr w:rsidR="00D065F7" w:rsidRPr="00D065F7" w:rsidTr="00821574">
        <w:tc>
          <w:tcPr>
            <w:tcW w:w="4608" w:type="dxa"/>
            <w:tcBorders>
              <w:top w:val="nil"/>
              <w:left w:val="nil"/>
              <w:bottom w:val="single" w:sz="4" w:space="0" w:color="000000"/>
              <w:right w:val="nil"/>
            </w:tcBorders>
          </w:tcPr>
          <w:p w:rsidR="00D065F7" w:rsidRPr="00D065F7" w:rsidRDefault="00D065F7" w:rsidP="00821574">
            <w:pPr>
              <w:pStyle w:val="NoSpacing"/>
              <w:rPr>
                <w:rFonts w:asciiTheme="majorHAnsi" w:hAnsiTheme="majorHAnsi"/>
              </w:rPr>
            </w:pPr>
          </w:p>
          <w:p w:rsidR="00D065F7" w:rsidRPr="00D065F7" w:rsidRDefault="00D065F7" w:rsidP="00821574">
            <w:pPr>
              <w:pStyle w:val="NoSpacing"/>
              <w:rPr>
                <w:rFonts w:asciiTheme="majorHAnsi" w:hAnsiTheme="majorHAnsi"/>
              </w:rPr>
            </w:pPr>
          </w:p>
        </w:tc>
        <w:tc>
          <w:tcPr>
            <w:tcW w:w="270" w:type="dxa"/>
            <w:tcBorders>
              <w:top w:val="nil"/>
              <w:left w:val="nil"/>
              <w:bottom w:val="nil"/>
              <w:right w:val="nil"/>
            </w:tcBorders>
          </w:tcPr>
          <w:p w:rsidR="00D065F7" w:rsidRPr="00D065F7" w:rsidRDefault="00D065F7" w:rsidP="00821574">
            <w:pPr>
              <w:pStyle w:val="NoSpacing"/>
              <w:rPr>
                <w:rFonts w:asciiTheme="majorHAnsi" w:eastAsia="Times New Roman" w:hAnsiTheme="majorHAnsi"/>
              </w:rPr>
            </w:pPr>
          </w:p>
        </w:tc>
        <w:tc>
          <w:tcPr>
            <w:tcW w:w="3690" w:type="dxa"/>
            <w:tcBorders>
              <w:top w:val="nil"/>
              <w:left w:val="nil"/>
              <w:bottom w:val="single" w:sz="4" w:space="0" w:color="000000"/>
              <w:right w:val="nil"/>
            </w:tcBorders>
          </w:tcPr>
          <w:p w:rsidR="00D065F7" w:rsidRPr="00D065F7" w:rsidRDefault="00D065F7" w:rsidP="00821574">
            <w:pPr>
              <w:pStyle w:val="NoSpacing"/>
              <w:rPr>
                <w:rFonts w:asciiTheme="majorHAnsi" w:eastAsia="Times New Roman" w:hAnsiTheme="majorHAnsi"/>
              </w:rPr>
            </w:pPr>
          </w:p>
        </w:tc>
      </w:tr>
      <w:tr w:rsidR="00D065F7" w:rsidRPr="00D065F7" w:rsidTr="00821574">
        <w:tc>
          <w:tcPr>
            <w:tcW w:w="4608" w:type="dxa"/>
            <w:tcBorders>
              <w:top w:val="single" w:sz="4" w:space="0" w:color="000000"/>
              <w:left w:val="nil"/>
              <w:bottom w:val="nil"/>
              <w:right w:val="nil"/>
            </w:tcBorders>
            <w:hideMark/>
          </w:tcPr>
          <w:p w:rsidR="00D065F7" w:rsidRPr="00D065F7" w:rsidRDefault="00D065F7" w:rsidP="00821574">
            <w:pPr>
              <w:pStyle w:val="NoSpacing"/>
              <w:rPr>
                <w:rFonts w:asciiTheme="majorHAnsi" w:eastAsia="Times New Roman" w:hAnsiTheme="majorHAnsi"/>
              </w:rPr>
            </w:pPr>
            <w:r w:rsidRPr="00D065F7">
              <w:rPr>
                <w:rFonts w:asciiTheme="majorHAnsi" w:hAnsiTheme="majorHAnsi"/>
              </w:rPr>
              <w:t>Signature of Notary</w:t>
            </w:r>
          </w:p>
        </w:tc>
        <w:tc>
          <w:tcPr>
            <w:tcW w:w="270" w:type="dxa"/>
            <w:tcBorders>
              <w:top w:val="nil"/>
              <w:left w:val="nil"/>
              <w:bottom w:val="nil"/>
              <w:right w:val="nil"/>
            </w:tcBorders>
          </w:tcPr>
          <w:p w:rsidR="00D065F7" w:rsidRPr="00D065F7" w:rsidRDefault="00D065F7" w:rsidP="00821574">
            <w:pPr>
              <w:pStyle w:val="NoSpacing"/>
              <w:rPr>
                <w:rFonts w:asciiTheme="majorHAnsi" w:eastAsia="Times New Roman" w:hAnsiTheme="majorHAnsi"/>
              </w:rPr>
            </w:pPr>
          </w:p>
        </w:tc>
        <w:tc>
          <w:tcPr>
            <w:tcW w:w="3690" w:type="dxa"/>
            <w:tcBorders>
              <w:top w:val="single" w:sz="4" w:space="0" w:color="000000"/>
              <w:left w:val="nil"/>
              <w:bottom w:val="nil"/>
              <w:right w:val="nil"/>
            </w:tcBorders>
            <w:hideMark/>
          </w:tcPr>
          <w:p w:rsidR="00D065F7" w:rsidRPr="00D065F7" w:rsidRDefault="00D065F7" w:rsidP="00821574">
            <w:pPr>
              <w:pStyle w:val="NoSpacing"/>
              <w:rPr>
                <w:rFonts w:asciiTheme="majorHAnsi" w:eastAsia="Times New Roman" w:hAnsiTheme="majorHAnsi"/>
              </w:rPr>
            </w:pPr>
            <w:r w:rsidRPr="00D065F7">
              <w:rPr>
                <w:rFonts w:asciiTheme="majorHAnsi" w:hAnsiTheme="majorHAnsi"/>
              </w:rPr>
              <w:t>Date</w:t>
            </w:r>
          </w:p>
        </w:tc>
      </w:tr>
    </w:tbl>
    <w:p w:rsidR="00D065F7" w:rsidRPr="00D065F7" w:rsidRDefault="00D065F7" w:rsidP="00D065F7">
      <w:pPr>
        <w:pStyle w:val="NoSpacing"/>
        <w:rPr>
          <w:rFonts w:asciiTheme="majorHAnsi" w:hAnsiTheme="majorHAnsi"/>
        </w:rPr>
      </w:pPr>
    </w:p>
    <w:p w:rsidR="00F57440" w:rsidRPr="00F57440" w:rsidRDefault="00F57440" w:rsidP="00F57440">
      <w:pPr>
        <w:pStyle w:val="NoSpacing"/>
        <w:rPr>
          <w:rFonts w:ascii="Times New Roman" w:hAnsi="Times New Roman" w:cs="Times New Roman"/>
          <w:sz w:val="24"/>
          <w:szCs w:val="24"/>
        </w:rPr>
      </w:pPr>
    </w:p>
    <w:sectPr w:rsidR="00F57440" w:rsidRPr="00F57440" w:rsidSect="002A7E84">
      <w:pgSz w:w="12240" w:h="15840"/>
      <w:pgMar w:top="1440" w:right="1440" w:bottom="100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DB58E8"/>
    <w:multiLevelType w:val="hybridMultilevel"/>
    <w:tmpl w:val="DDD010EC"/>
    <w:lvl w:ilvl="0" w:tplc="7B40CC5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764942"/>
    <w:multiLevelType w:val="hybridMultilevel"/>
    <w:tmpl w:val="7E982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40A5982"/>
    <w:multiLevelType w:val="hybridMultilevel"/>
    <w:tmpl w:val="451A6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F1DC9"/>
    <w:multiLevelType w:val="hybridMultilevel"/>
    <w:tmpl w:val="84BCAF0A"/>
    <w:lvl w:ilvl="0" w:tplc="044C28CC">
      <w:start w:val="3"/>
      <w:numFmt w:val="bullet"/>
      <w:lvlText w:val=""/>
      <w:lvlJc w:val="left"/>
      <w:pPr>
        <w:tabs>
          <w:tab w:val="num" w:pos="1080"/>
        </w:tabs>
        <w:ind w:left="1080" w:hanging="720"/>
      </w:pPr>
      <w:rPr>
        <w:rFonts w:ascii="Symbol" w:eastAsia="Times New Roman" w:hAnsi="Symbo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17159E5"/>
    <w:multiLevelType w:val="hybridMultilevel"/>
    <w:tmpl w:val="159E9638"/>
    <w:lvl w:ilvl="0" w:tplc="E46478AE">
      <w:start w:val="1"/>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5A3FF1"/>
    <w:multiLevelType w:val="hybridMultilevel"/>
    <w:tmpl w:val="78446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41617A9"/>
    <w:multiLevelType w:val="hybridMultilevel"/>
    <w:tmpl w:val="BEAAF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3"/>
  </w:num>
  <w:num w:numId="4">
    <w:abstractNumId w:val="6"/>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1FCA"/>
    <w:rsid w:val="00025433"/>
    <w:rsid w:val="000D58A1"/>
    <w:rsid w:val="002A7E84"/>
    <w:rsid w:val="00450E4E"/>
    <w:rsid w:val="00462C87"/>
    <w:rsid w:val="004D09F2"/>
    <w:rsid w:val="006033AB"/>
    <w:rsid w:val="00685E54"/>
    <w:rsid w:val="006D0074"/>
    <w:rsid w:val="00711FCA"/>
    <w:rsid w:val="00743708"/>
    <w:rsid w:val="009B1AED"/>
    <w:rsid w:val="00A20F40"/>
    <w:rsid w:val="00A62DA8"/>
    <w:rsid w:val="00B05BC3"/>
    <w:rsid w:val="00D065F7"/>
    <w:rsid w:val="00D43D7F"/>
    <w:rsid w:val="00E14673"/>
    <w:rsid w:val="00E42C12"/>
    <w:rsid w:val="00F57440"/>
    <w:rsid w:val="00F97F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88DDE56-A75A-4B3F-A660-A379A4C49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Gothic" w:eastAsiaTheme="minorHAnsi" w:hAnsi="Century Gothic"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711FCA"/>
    <w:pPr>
      <w:spacing w:after="0" w:line="240" w:lineRule="auto"/>
    </w:pPr>
  </w:style>
  <w:style w:type="paragraph" w:styleId="ListParagraph">
    <w:name w:val="List Paragraph"/>
    <w:basedOn w:val="Normal"/>
    <w:uiPriority w:val="34"/>
    <w:qFormat/>
    <w:rsid w:val="004D09F2"/>
    <w:pPr>
      <w:widowControl w:val="0"/>
      <w:ind w:left="720"/>
      <w:contextualSpacing/>
    </w:pPr>
    <w:rPr>
      <w:rFonts w:ascii="Calibri" w:eastAsia="Calibri" w:hAnsi="Calibri" w:cs="Times New Roman"/>
    </w:rPr>
  </w:style>
  <w:style w:type="character" w:customStyle="1" w:styleId="NoSpacingChar">
    <w:name w:val="No Spacing Char"/>
    <w:basedOn w:val="DefaultParagraphFont"/>
    <w:link w:val="NoSpacing"/>
    <w:uiPriority w:val="1"/>
    <w:rsid w:val="004D09F2"/>
  </w:style>
  <w:style w:type="character" w:styleId="Hyperlink">
    <w:name w:val="Hyperlink"/>
    <w:uiPriority w:val="99"/>
    <w:unhideWhenUsed/>
    <w:rsid w:val="00D065F7"/>
    <w:rPr>
      <w:color w:val="0000FF"/>
      <w:u w:val="single"/>
    </w:rPr>
  </w:style>
  <w:style w:type="character" w:styleId="FollowedHyperlink">
    <w:name w:val="FollowedHyperlink"/>
    <w:basedOn w:val="DefaultParagraphFont"/>
    <w:uiPriority w:val="99"/>
    <w:semiHidden/>
    <w:unhideWhenUsed/>
    <w:rsid w:val="00D065F7"/>
    <w:rPr>
      <w:color w:val="800080" w:themeColor="followedHyperlink"/>
      <w:u w:val="single"/>
    </w:rPr>
  </w:style>
  <w:style w:type="paragraph" w:styleId="Title">
    <w:name w:val="Title"/>
    <w:basedOn w:val="Normal"/>
    <w:next w:val="Normal"/>
    <w:link w:val="TitleChar"/>
    <w:qFormat/>
    <w:rsid w:val="00D065F7"/>
    <w:pPr>
      <w:pBdr>
        <w:bottom w:val="single" w:sz="8" w:space="4" w:color="4F81BD"/>
      </w:pBdr>
      <w:spacing w:after="300" w:line="240" w:lineRule="auto"/>
      <w:contextualSpacing/>
    </w:pPr>
    <w:rPr>
      <w:rFonts w:ascii="Cambria" w:eastAsia="Times New Roman" w:hAnsi="Cambria" w:cs="Times New Roman"/>
      <w:color w:val="17365D"/>
      <w:spacing w:val="5"/>
      <w:kern w:val="28"/>
      <w:sz w:val="52"/>
      <w:szCs w:val="52"/>
      <w:lang w:bidi="en-US"/>
    </w:rPr>
  </w:style>
  <w:style w:type="character" w:customStyle="1" w:styleId="TitleChar">
    <w:name w:val="Title Char"/>
    <w:basedOn w:val="DefaultParagraphFont"/>
    <w:link w:val="Title"/>
    <w:rsid w:val="00D065F7"/>
    <w:rPr>
      <w:rFonts w:ascii="Cambria" w:eastAsia="Times New Roman" w:hAnsi="Cambria" w:cs="Times New Roman"/>
      <w:color w:val="17365D"/>
      <w:spacing w:val="5"/>
      <w:kern w:val="28"/>
      <w:sz w:val="52"/>
      <w:szCs w:val="5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ga.mo.gov/statutes/C200-299/2850000530.HTM" TargetMode="External"/><Relationship Id="rId3" Type="http://schemas.openxmlformats.org/officeDocument/2006/relationships/settings" Target="settings.xml"/><Relationship Id="rId7" Type="http://schemas.openxmlformats.org/officeDocument/2006/relationships/hyperlink" Target="mailto:purchase@missouriwestern.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urchase@missouriwestern.edu" TargetMode="External"/><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dhs.gov/files/programs/gc_1185221678150.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1081</Words>
  <Characters>6166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mwsu</dc:creator>
  <cp:lastModifiedBy>Kelly Sloan</cp:lastModifiedBy>
  <cp:revision>2</cp:revision>
  <cp:lastPrinted>2014-10-23T16:33:00Z</cp:lastPrinted>
  <dcterms:created xsi:type="dcterms:W3CDTF">2015-08-05T14:08:00Z</dcterms:created>
  <dcterms:modified xsi:type="dcterms:W3CDTF">2015-08-05T14:08:00Z</dcterms:modified>
</cp:coreProperties>
</file>